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AA4D" w14:textId="1A6FB300" w:rsidR="007C379E" w:rsidRPr="0053690C" w:rsidRDefault="00DE7E51">
      <w:pPr>
        <w:rPr>
          <w:b/>
          <w:lang w:val="cs-CZ"/>
        </w:rPr>
      </w:pPr>
      <w:r w:rsidRPr="0053690C">
        <w:rPr>
          <w:b/>
          <w:lang w:val="cs-CZ"/>
        </w:rPr>
        <w:t>EFFOL</w:t>
      </w:r>
      <w:r w:rsidR="007C379E" w:rsidRPr="0053690C">
        <w:rPr>
          <w:b/>
          <w:lang w:val="cs-CZ"/>
        </w:rPr>
        <w:t xml:space="preserve"> </w:t>
      </w:r>
      <w:r w:rsidR="001B5500" w:rsidRPr="0053690C">
        <w:rPr>
          <w:b/>
          <w:lang w:val="cs-CZ"/>
        </w:rPr>
        <w:t>SPREJ NA HŘÍVU A OHON</w:t>
      </w:r>
    </w:p>
    <w:p w14:paraId="2C61310D" w14:textId="3CB6581C" w:rsidR="00D85347" w:rsidRPr="0053690C" w:rsidRDefault="00D85347">
      <w:pPr>
        <w:rPr>
          <w:lang w:val="cs-CZ"/>
        </w:rPr>
      </w:pPr>
    </w:p>
    <w:p w14:paraId="27A39AD6" w14:textId="77777777" w:rsidR="00D85347" w:rsidRPr="0053690C" w:rsidRDefault="00D85347">
      <w:pPr>
        <w:rPr>
          <w:lang w:val="cs-CZ"/>
        </w:rPr>
      </w:pPr>
      <w:r w:rsidRPr="0053690C">
        <w:rPr>
          <w:lang w:val="cs-CZ"/>
        </w:rPr>
        <w:t>Veterinární přípravek pro koně</w:t>
      </w:r>
    </w:p>
    <w:p w14:paraId="4A77D8C9" w14:textId="77777777" w:rsidR="001A6C38" w:rsidRPr="0053690C" w:rsidRDefault="001A6C38">
      <w:pPr>
        <w:rPr>
          <w:lang w:val="cs-CZ"/>
        </w:rPr>
      </w:pPr>
    </w:p>
    <w:p w14:paraId="76190EDB" w14:textId="3A5F10E6" w:rsidR="0048595C" w:rsidRPr="0053690C" w:rsidRDefault="001A6C38">
      <w:pPr>
        <w:rPr>
          <w:lang w:val="cs-CZ"/>
        </w:rPr>
      </w:pPr>
      <w:r w:rsidRPr="0053690C">
        <w:rPr>
          <w:lang w:val="cs-CZ"/>
        </w:rPr>
        <w:t>Ošetřující sprej pro zdravou a lesklou dlouhou srst</w:t>
      </w:r>
    </w:p>
    <w:p w14:paraId="3A5BEA9C" w14:textId="77777777" w:rsidR="001A6C38" w:rsidRPr="0053690C" w:rsidRDefault="001A6C38">
      <w:pPr>
        <w:rPr>
          <w:lang w:val="cs-CZ"/>
        </w:rPr>
      </w:pPr>
    </w:p>
    <w:p w14:paraId="734430AB" w14:textId="6C182284" w:rsidR="001A6C38" w:rsidRPr="0053690C" w:rsidRDefault="0048595C" w:rsidP="002D217F">
      <w:pPr>
        <w:pStyle w:val="Odstavecseseznamem"/>
        <w:numPr>
          <w:ilvl w:val="0"/>
          <w:numId w:val="4"/>
        </w:numPr>
        <w:rPr>
          <w:lang w:val="cs-CZ"/>
        </w:rPr>
      </w:pPr>
      <w:r w:rsidRPr="0053690C">
        <w:rPr>
          <w:lang w:val="cs-CZ"/>
        </w:rPr>
        <w:t>O</w:t>
      </w:r>
      <w:r w:rsidR="001A6C38" w:rsidRPr="0053690C">
        <w:rPr>
          <w:lang w:val="cs-CZ"/>
        </w:rPr>
        <w:t xml:space="preserve">šetřující přírodní oleje zabraňují vysušení kořene ocasu a kořínků hřívy </w:t>
      </w:r>
    </w:p>
    <w:p w14:paraId="1A0C13B3" w14:textId="74F10F6C" w:rsidR="001A6C38" w:rsidRPr="0053690C" w:rsidRDefault="0048595C" w:rsidP="002D217F">
      <w:pPr>
        <w:pStyle w:val="Odstavecseseznamem"/>
        <w:numPr>
          <w:ilvl w:val="0"/>
          <w:numId w:val="4"/>
        </w:numPr>
        <w:rPr>
          <w:lang w:val="cs-CZ"/>
        </w:rPr>
      </w:pPr>
      <w:r w:rsidRPr="0053690C">
        <w:rPr>
          <w:lang w:val="cs-CZ"/>
        </w:rPr>
        <w:t>Z</w:t>
      </w:r>
      <w:r w:rsidR="001A6C38" w:rsidRPr="0053690C">
        <w:rPr>
          <w:lang w:val="cs-CZ"/>
        </w:rPr>
        <w:t xml:space="preserve">abraňuje drbání u kořene ocasu a u kořínků hřívy </w:t>
      </w:r>
    </w:p>
    <w:p w14:paraId="5C5C6C01" w14:textId="40775D8F" w:rsidR="001A6C38" w:rsidRPr="0053690C" w:rsidRDefault="0048595C">
      <w:pPr>
        <w:pStyle w:val="Odstavecseseznamem"/>
        <w:numPr>
          <w:ilvl w:val="0"/>
          <w:numId w:val="4"/>
        </w:numPr>
        <w:rPr>
          <w:lang w:val="cs-CZ"/>
        </w:rPr>
      </w:pPr>
      <w:r w:rsidRPr="0053690C">
        <w:rPr>
          <w:lang w:val="cs-CZ"/>
        </w:rPr>
        <w:t>P</w:t>
      </w:r>
      <w:r w:rsidR="001A6C38" w:rsidRPr="0053690C">
        <w:rPr>
          <w:lang w:val="cs-CZ"/>
        </w:rPr>
        <w:t>ro zdravý les</w:t>
      </w:r>
      <w:r w:rsidR="0089395D" w:rsidRPr="0053690C">
        <w:rPr>
          <w:lang w:val="cs-CZ"/>
        </w:rPr>
        <w:t>k</w:t>
      </w:r>
      <w:r w:rsidR="001A6C38" w:rsidRPr="0053690C">
        <w:rPr>
          <w:lang w:val="cs-CZ"/>
        </w:rPr>
        <w:t xml:space="preserve"> a snadné vyčesávání </w:t>
      </w:r>
    </w:p>
    <w:p w14:paraId="60A8421F" w14:textId="2D5431AA" w:rsidR="00DE1960" w:rsidRPr="0053690C" w:rsidRDefault="00DE1960">
      <w:pPr>
        <w:pStyle w:val="Odstavecseseznamem"/>
        <w:numPr>
          <w:ilvl w:val="0"/>
          <w:numId w:val="4"/>
        </w:numPr>
        <w:rPr>
          <w:lang w:val="cs-CZ"/>
        </w:rPr>
      </w:pPr>
      <w:r w:rsidRPr="0053690C">
        <w:rPr>
          <w:lang w:val="cs-CZ"/>
        </w:rPr>
        <w:t>Není hodnocen jako doping</w:t>
      </w:r>
      <w:r w:rsidRPr="0053690C">
        <w:rPr>
          <w:rStyle w:val="Znakapoznpodarou"/>
          <w:lang w:val="cs-CZ"/>
        </w:rPr>
        <w:footnoteReference w:customMarkFollows="1" w:id="1"/>
        <w:sym w:font="Symbol" w:char="F02A"/>
      </w:r>
    </w:p>
    <w:p w14:paraId="31FD7E59" w14:textId="2958AC06" w:rsidR="00C14CDF" w:rsidRPr="0053690C" w:rsidRDefault="00C14CDF" w:rsidP="00C14CDF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</w:p>
    <w:p w14:paraId="4608D74D" w14:textId="7B3E91BB" w:rsidR="00C14CDF" w:rsidRPr="0053690C" w:rsidRDefault="00C14CDF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  <w:r w:rsidRPr="0053690C">
        <w:rPr>
          <w:rFonts w:cstheme="minorHAnsi"/>
          <w:b/>
          <w:lang w:val="cs-CZ"/>
        </w:rPr>
        <w:t>Použití:</w:t>
      </w:r>
      <w:r w:rsidRPr="0053690C">
        <w:rPr>
          <w:rFonts w:cstheme="minorHAnsi"/>
          <w:lang w:val="cs-CZ"/>
        </w:rPr>
        <w:t xml:space="preserve"> Naneste přípravek na hřívu a ocas, nechte působit a poté rozčešte. </w:t>
      </w:r>
    </w:p>
    <w:p w14:paraId="6170759B" w14:textId="725EA4A9" w:rsidR="00962193" w:rsidRPr="0053690C" w:rsidRDefault="00962193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  <w:r w:rsidRPr="0053690C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54CA0FB1" wp14:editId="33DFE520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1009650" cy="84996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C6235" w14:textId="4A45C9E1" w:rsidR="00962193" w:rsidRPr="0053690C" w:rsidRDefault="00962193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</w:p>
    <w:p w14:paraId="741A15DD" w14:textId="27C5B659" w:rsidR="00962193" w:rsidRPr="0053690C" w:rsidRDefault="00962193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</w:p>
    <w:p w14:paraId="66F13FEF" w14:textId="69969BEF" w:rsidR="00962193" w:rsidRPr="0053690C" w:rsidRDefault="00962193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</w:p>
    <w:p w14:paraId="51E8FC82" w14:textId="2F38D3B4" w:rsidR="00962193" w:rsidRPr="0053690C" w:rsidRDefault="00962193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</w:p>
    <w:p w14:paraId="321E6061" w14:textId="310CA0CD" w:rsidR="00962193" w:rsidRPr="0053690C" w:rsidRDefault="00962193">
      <w:pPr>
        <w:autoSpaceDE w:val="0"/>
        <w:autoSpaceDN w:val="0"/>
        <w:adjustRightInd w:val="0"/>
        <w:spacing w:line="240" w:lineRule="auto"/>
        <w:rPr>
          <w:rFonts w:cstheme="minorHAnsi"/>
          <w:lang w:val="cs-CZ"/>
        </w:rPr>
      </w:pPr>
    </w:p>
    <w:p w14:paraId="49CF3A25" w14:textId="797E3595" w:rsidR="006B3045" w:rsidRPr="0053690C" w:rsidRDefault="00962193" w:rsidP="00962193">
      <w:pPr>
        <w:rPr>
          <w:rFonts w:cs="Tahoma"/>
          <w:b/>
          <w:lang w:val="cs-CZ"/>
        </w:rPr>
      </w:pPr>
      <w:r w:rsidRPr="0053690C">
        <w:rPr>
          <w:rFonts w:cs="Tahoma"/>
          <w:b/>
          <w:lang w:val="cs-CZ"/>
        </w:rPr>
        <w:t>Varování</w:t>
      </w:r>
    </w:p>
    <w:p w14:paraId="30AB8EDC" w14:textId="77777777" w:rsidR="00962193" w:rsidRPr="0053690C" w:rsidRDefault="00962193" w:rsidP="00962193">
      <w:pPr>
        <w:rPr>
          <w:b/>
          <w:lang w:val="cs-CZ"/>
        </w:rPr>
      </w:pPr>
    </w:p>
    <w:p w14:paraId="4A278699" w14:textId="24B10889" w:rsidR="001A6C38" w:rsidRPr="0053690C" w:rsidRDefault="001A6C38" w:rsidP="002D217F">
      <w:pPr>
        <w:pStyle w:val="Odstavecseseznamem"/>
        <w:ind w:left="0"/>
        <w:rPr>
          <w:lang w:val="cs-CZ"/>
        </w:rPr>
      </w:pPr>
      <w:r w:rsidRPr="0053690C">
        <w:rPr>
          <w:b/>
          <w:lang w:val="cs-CZ"/>
        </w:rPr>
        <w:t>Způsobuje vážné podráždění očí.</w:t>
      </w:r>
      <w:r w:rsidRPr="0053690C">
        <w:rPr>
          <w:lang w:val="cs-CZ"/>
        </w:rPr>
        <w:t xml:space="preserve"> Uchovávejte mimo dosah dětí. Zamezte vdechování mlhy. Po manipulaci důkladně omyjte ruce. Přetrvává-li podráždění očí: Vyhledejte lékařskou pomoc/ ošetření. PŘI ZASAŽENÍ OČÍ: Několik minut opatrně vyplachujte vodou. Vyjměte kontaktní čočky, jsou-li nasazeny a pokud je lze vyjmout snadno. Pokračujte ve vyplachování. Obsahuje olej z citronové trávy. Může vyvolat alergickou reakci.</w:t>
      </w:r>
    </w:p>
    <w:p w14:paraId="69636B3B" w14:textId="767EB101" w:rsidR="001A6C38" w:rsidRPr="0053690C" w:rsidRDefault="001A6C38" w:rsidP="001A6C38">
      <w:pPr>
        <w:ind w:left="360"/>
        <w:rPr>
          <w:lang w:val="cs-CZ"/>
        </w:rPr>
      </w:pPr>
    </w:p>
    <w:p w14:paraId="520145B9" w14:textId="193AA2A4" w:rsidR="004D7514" w:rsidRPr="0053690C" w:rsidRDefault="004D7514" w:rsidP="004D7514">
      <w:pPr>
        <w:rPr>
          <w:b/>
          <w:lang w:val="cs-CZ"/>
        </w:rPr>
      </w:pPr>
      <w:r w:rsidRPr="0053690C">
        <w:rPr>
          <w:b/>
          <w:lang w:val="cs-CZ"/>
        </w:rPr>
        <w:t xml:space="preserve">Složení: </w:t>
      </w:r>
      <w:proofErr w:type="spellStart"/>
      <w:r w:rsidR="00B34361" w:rsidRPr="0053690C">
        <w:rPr>
          <w:lang w:val="cs-CZ"/>
        </w:rPr>
        <w:t>Aqua</w:t>
      </w:r>
      <w:proofErr w:type="spellEnd"/>
      <w:r w:rsidR="00B34361" w:rsidRPr="0053690C">
        <w:rPr>
          <w:lang w:val="cs-CZ"/>
        </w:rPr>
        <w:t xml:space="preserve">, </w:t>
      </w:r>
      <w:proofErr w:type="spellStart"/>
      <w:r w:rsidR="00B34361" w:rsidRPr="0053690C">
        <w:rPr>
          <w:lang w:val="cs-CZ"/>
        </w:rPr>
        <w:t>Isopropyl</w:t>
      </w:r>
      <w:proofErr w:type="spellEnd"/>
      <w:r w:rsidR="00B34361" w:rsidRPr="0053690C">
        <w:rPr>
          <w:lang w:val="cs-CZ"/>
        </w:rPr>
        <w:t xml:space="preserve"> </w:t>
      </w:r>
      <w:proofErr w:type="spellStart"/>
      <w:r w:rsidR="00B34361" w:rsidRPr="0053690C">
        <w:rPr>
          <w:lang w:val="cs-CZ"/>
        </w:rPr>
        <w:t>Alcohol</w:t>
      </w:r>
      <w:proofErr w:type="spellEnd"/>
      <w:r w:rsidR="00B34361" w:rsidRPr="0053690C">
        <w:rPr>
          <w:lang w:val="cs-CZ"/>
        </w:rPr>
        <w:t xml:space="preserve">, </w:t>
      </w:r>
      <w:proofErr w:type="spellStart"/>
      <w:r w:rsidR="00B34361" w:rsidRPr="0053690C">
        <w:rPr>
          <w:lang w:val="cs-CZ"/>
        </w:rPr>
        <w:t>Silicone-emulsion</w:t>
      </w:r>
      <w:proofErr w:type="spellEnd"/>
      <w:r w:rsidR="00B34361" w:rsidRPr="0053690C">
        <w:rPr>
          <w:lang w:val="cs-CZ"/>
        </w:rPr>
        <w:t xml:space="preserve">, PEG-40 </w:t>
      </w:r>
      <w:proofErr w:type="spellStart"/>
      <w:r w:rsidR="00B34361" w:rsidRPr="0053690C">
        <w:rPr>
          <w:lang w:val="cs-CZ"/>
        </w:rPr>
        <w:t>Hydrogenated</w:t>
      </w:r>
      <w:proofErr w:type="spellEnd"/>
      <w:r w:rsidR="00B34361" w:rsidRPr="0053690C">
        <w:rPr>
          <w:lang w:val="cs-CZ"/>
        </w:rPr>
        <w:t xml:space="preserve"> Castor </w:t>
      </w:r>
      <w:proofErr w:type="spellStart"/>
      <w:r w:rsidR="00B34361" w:rsidRPr="0053690C">
        <w:rPr>
          <w:lang w:val="cs-CZ"/>
        </w:rPr>
        <w:t>Oil</w:t>
      </w:r>
      <w:proofErr w:type="spellEnd"/>
      <w:r w:rsidR="00B34361" w:rsidRPr="0053690C">
        <w:rPr>
          <w:lang w:val="cs-CZ"/>
        </w:rPr>
        <w:t xml:space="preserve">, </w:t>
      </w:r>
      <w:r w:rsidR="002F1E14" w:rsidRPr="0053690C">
        <w:rPr>
          <w:lang w:val="cs-CZ"/>
        </w:rPr>
        <w:t>L</w:t>
      </w:r>
      <w:r w:rsidR="00B34361" w:rsidRPr="0053690C">
        <w:rPr>
          <w:lang w:val="cs-CZ"/>
        </w:rPr>
        <w:t xml:space="preserve">aureth-10, </w:t>
      </w:r>
      <w:proofErr w:type="spellStart"/>
      <w:r w:rsidR="00B34361" w:rsidRPr="0053690C">
        <w:rPr>
          <w:lang w:val="cs-CZ"/>
        </w:rPr>
        <w:t>Cymbopogon</w:t>
      </w:r>
      <w:proofErr w:type="spellEnd"/>
      <w:r w:rsidR="00B34361" w:rsidRPr="0053690C">
        <w:rPr>
          <w:lang w:val="cs-CZ"/>
        </w:rPr>
        <w:t xml:space="preserve"> </w:t>
      </w:r>
      <w:proofErr w:type="spellStart"/>
      <w:r w:rsidR="00B34361" w:rsidRPr="0053690C">
        <w:rPr>
          <w:lang w:val="cs-CZ"/>
        </w:rPr>
        <w:t>Schoenanthus</w:t>
      </w:r>
      <w:proofErr w:type="spellEnd"/>
      <w:r w:rsidR="00B34361" w:rsidRPr="0053690C">
        <w:rPr>
          <w:lang w:val="cs-CZ"/>
        </w:rPr>
        <w:t xml:space="preserve"> </w:t>
      </w:r>
      <w:proofErr w:type="spellStart"/>
      <w:r w:rsidR="00B34361" w:rsidRPr="0053690C">
        <w:rPr>
          <w:lang w:val="cs-CZ"/>
        </w:rPr>
        <w:t>Oil</w:t>
      </w:r>
      <w:proofErr w:type="spellEnd"/>
      <w:r w:rsidR="00B34361" w:rsidRPr="0053690C">
        <w:rPr>
          <w:lang w:val="cs-CZ"/>
        </w:rPr>
        <w:t xml:space="preserve">, </w:t>
      </w:r>
      <w:proofErr w:type="spellStart"/>
      <w:r w:rsidR="00B34361" w:rsidRPr="0053690C">
        <w:rPr>
          <w:lang w:val="cs-CZ"/>
        </w:rPr>
        <w:t>Pyrithione</w:t>
      </w:r>
      <w:proofErr w:type="spellEnd"/>
      <w:r w:rsidR="00B34361" w:rsidRPr="0053690C">
        <w:rPr>
          <w:lang w:val="cs-CZ"/>
        </w:rPr>
        <w:t xml:space="preserve"> </w:t>
      </w:r>
      <w:proofErr w:type="spellStart"/>
      <w:r w:rsidR="00B34361" w:rsidRPr="0053690C">
        <w:rPr>
          <w:lang w:val="cs-CZ"/>
        </w:rPr>
        <w:t>Sodium</w:t>
      </w:r>
      <w:proofErr w:type="spellEnd"/>
      <w:r w:rsidR="00B34361" w:rsidRPr="0053690C">
        <w:rPr>
          <w:lang w:val="cs-CZ"/>
        </w:rPr>
        <w:t xml:space="preserve"> (INNM) (2), </w:t>
      </w:r>
      <w:proofErr w:type="spellStart"/>
      <w:r w:rsidR="00B34361" w:rsidRPr="0053690C">
        <w:rPr>
          <w:lang w:val="cs-CZ"/>
        </w:rPr>
        <w:t>Benzisothiazolinone</w:t>
      </w:r>
      <w:proofErr w:type="spellEnd"/>
    </w:p>
    <w:p w14:paraId="15DCA8D8" w14:textId="77777777" w:rsidR="00935740" w:rsidRPr="0053690C" w:rsidRDefault="00935740" w:rsidP="004D7514">
      <w:pPr>
        <w:rPr>
          <w:b/>
          <w:lang w:val="cs-CZ"/>
        </w:rPr>
      </w:pPr>
    </w:p>
    <w:p w14:paraId="4D4629C1" w14:textId="77777777" w:rsidR="004D7514" w:rsidRPr="0053690C" w:rsidRDefault="004D7514" w:rsidP="004D7514">
      <w:pPr>
        <w:rPr>
          <w:lang w:val="cs-CZ"/>
        </w:rPr>
      </w:pPr>
      <w:r w:rsidRPr="0053690C">
        <w:rPr>
          <w:b/>
          <w:lang w:val="cs-CZ"/>
        </w:rPr>
        <w:t>Obsah:</w:t>
      </w:r>
      <w:r w:rsidRPr="0053690C">
        <w:rPr>
          <w:lang w:val="cs-CZ"/>
        </w:rPr>
        <w:t xml:space="preserve"> 500 ml</w:t>
      </w:r>
      <w:r w:rsidR="00B11763" w:rsidRPr="0053690C">
        <w:rPr>
          <w:lang w:val="cs-CZ"/>
        </w:rPr>
        <w:t>, 2 500 ml</w:t>
      </w:r>
    </w:p>
    <w:p w14:paraId="17BCAF4D" w14:textId="77777777" w:rsidR="00935740" w:rsidRPr="0053690C" w:rsidRDefault="00935740" w:rsidP="004D7514">
      <w:pPr>
        <w:rPr>
          <w:b/>
          <w:lang w:val="cs-CZ"/>
        </w:rPr>
      </w:pPr>
    </w:p>
    <w:p w14:paraId="3C9DDCD0" w14:textId="36A13A8D" w:rsidR="004D7514" w:rsidRDefault="004D7514" w:rsidP="004D7514">
      <w:pPr>
        <w:rPr>
          <w:lang w:val="cs-CZ"/>
        </w:rPr>
      </w:pPr>
      <w:r w:rsidRPr="0053690C">
        <w:rPr>
          <w:b/>
          <w:lang w:val="cs-CZ"/>
        </w:rPr>
        <w:t xml:space="preserve">Skladování: </w:t>
      </w:r>
      <w:r w:rsidRPr="0053690C">
        <w:rPr>
          <w:lang w:val="cs-CZ"/>
        </w:rPr>
        <w:t>Uchovávejte při pokojové teplotě. Chraňte před mrazem, teplem a přímým slunečním zářením.</w:t>
      </w:r>
      <w:r w:rsidRPr="0053690C">
        <w:rPr>
          <w:b/>
          <w:lang w:val="cs-CZ"/>
        </w:rPr>
        <w:t xml:space="preserve"> </w:t>
      </w:r>
      <w:r w:rsidRPr="0053690C">
        <w:rPr>
          <w:lang w:val="cs-CZ"/>
        </w:rPr>
        <w:t>Uchovávat mimo dohled a dosah dětí. Pouze pro zvířata.</w:t>
      </w:r>
    </w:p>
    <w:p w14:paraId="624FF156" w14:textId="2FEA6056" w:rsidR="001737A5" w:rsidRDefault="001737A5" w:rsidP="004D7514">
      <w:pPr>
        <w:rPr>
          <w:b/>
          <w:lang w:val="cs-CZ"/>
        </w:rPr>
      </w:pPr>
    </w:p>
    <w:p w14:paraId="4D7E92E4" w14:textId="6C0506D8" w:rsidR="001737A5" w:rsidRPr="001737A5" w:rsidRDefault="001737A5" w:rsidP="004D7514">
      <w:proofErr w:type="spellStart"/>
      <w:r>
        <w:t>Odpad</w:t>
      </w:r>
      <w:proofErr w:type="spellEnd"/>
      <w:r>
        <w:t xml:space="preserve"> </w:t>
      </w:r>
      <w:proofErr w:type="spellStart"/>
      <w:r>
        <w:t>likvidujte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  <w:bookmarkStart w:id="0" w:name="_GoBack"/>
      <w:bookmarkEnd w:id="0"/>
    </w:p>
    <w:p w14:paraId="0F2CE81D" w14:textId="77777777" w:rsidR="00935740" w:rsidRPr="0053690C" w:rsidRDefault="00935740" w:rsidP="004D7514">
      <w:pPr>
        <w:rPr>
          <w:b/>
          <w:lang w:val="cs-CZ"/>
        </w:rPr>
      </w:pPr>
    </w:p>
    <w:p w14:paraId="48D15E20" w14:textId="13FF815E" w:rsidR="004D7514" w:rsidRPr="0053690C" w:rsidRDefault="004D7514" w:rsidP="004D7514">
      <w:pPr>
        <w:rPr>
          <w:b/>
          <w:lang w:val="cs-CZ"/>
        </w:rPr>
      </w:pPr>
      <w:r w:rsidRPr="0053690C">
        <w:rPr>
          <w:b/>
          <w:lang w:val="cs-CZ"/>
        </w:rPr>
        <w:t xml:space="preserve">Držitel rozhodnutí o schválení: </w:t>
      </w:r>
      <w:proofErr w:type="spellStart"/>
      <w:r w:rsidRPr="0053690C">
        <w:rPr>
          <w:lang w:val="cs-CZ"/>
        </w:rPr>
        <w:t>Schweizer-Effax</w:t>
      </w:r>
      <w:proofErr w:type="spellEnd"/>
      <w:r w:rsidRPr="0053690C">
        <w:rPr>
          <w:lang w:val="cs-CZ"/>
        </w:rPr>
        <w:t xml:space="preserve"> GmbH, </w:t>
      </w:r>
      <w:proofErr w:type="spellStart"/>
      <w:r w:rsidRPr="0053690C">
        <w:rPr>
          <w:lang w:val="cs-CZ"/>
        </w:rPr>
        <w:t>Westring</w:t>
      </w:r>
      <w:proofErr w:type="spellEnd"/>
      <w:r w:rsidRPr="0053690C">
        <w:rPr>
          <w:lang w:val="cs-CZ"/>
        </w:rPr>
        <w:t xml:space="preserve"> 24, D-48356 </w:t>
      </w:r>
      <w:proofErr w:type="spellStart"/>
      <w:r w:rsidRPr="0053690C">
        <w:rPr>
          <w:lang w:val="cs-CZ"/>
        </w:rPr>
        <w:t>Nordwalde</w:t>
      </w:r>
      <w:proofErr w:type="spellEnd"/>
      <w:r w:rsidRPr="0053690C">
        <w:rPr>
          <w:lang w:val="cs-CZ"/>
        </w:rPr>
        <w:t>, Německo</w:t>
      </w:r>
    </w:p>
    <w:p w14:paraId="2314D74E" w14:textId="77777777" w:rsidR="00935740" w:rsidRPr="0053690C" w:rsidRDefault="00935740" w:rsidP="004D7514">
      <w:pPr>
        <w:rPr>
          <w:b/>
          <w:lang w:val="cs-CZ"/>
        </w:rPr>
      </w:pPr>
    </w:p>
    <w:p w14:paraId="71949177" w14:textId="77777777" w:rsidR="004D7514" w:rsidRPr="0053690C" w:rsidRDefault="004D7514" w:rsidP="004D7514">
      <w:pPr>
        <w:rPr>
          <w:b/>
          <w:lang w:val="cs-CZ"/>
        </w:rPr>
      </w:pPr>
      <w:r w:rsidRPr="0053690C">
        <w:rPr>
          <w:b/>
          <w:lang w:val="cs-CZ"/>
        </w:rPr>
        <w:t xml:space="preserve">Výrobce: </w:t>
      </w:r>
      <w:r w:rsidRPr="0053690C">
        <w:rPr>
          <w:lang w:val="cs-CZ"/>
        </w:rPr>
        <w:t xml:space="preserve">Ferdinand Eimermacher GmbH &amp; Co. KG, </w:t>
      </w:r>
      <w:proofErr w:type="spellStart"/>
      <w:r w:rsidRPr="0053690C">
        <w:rPr>
          <w:lang w:val="cs-CZ"/>
        </w:rPr>
        <w:t>Westring</w:t>
      </w:r>
      <w:proofErr w:type="spellEnd"/>
      <w:r w:rsidRPr="0053690C">
        <w:rPr>
          <w:lang w:val="cs-CZ"/>
        </w:rPr>
        <w:t xml:space="preserve"> 24,</w:t>
      </w:r>
      <w:r w:rsidRPr="0053690C">
        <w:rPr>
          <w:b/>
          <w:lang w:val="cs-CZ"/>
        </w:rPr>
        <w:t xml:space="preserve"> </w:t>
      </w:r>
      <w:r w:rsidRPr="0053690C">
        <w:rPr>
          <w:lang w:val="cs-CZ"/>
        </w:rPr>
        <w:t xml:space="preserve">D-48356 </w:t>
      </w:r>
      <w:proofErr w:type="spellStart"/>
      <w:r w:rsidRPr="0053690C">
        <w:rPr>
          <w:lang w:val="cs-CZ"/>
        </w:rPr>
        <w:t>Nordwalde</w:t>
      </w:r>
      <w:proofErr w:type="spellEnd"/>
      <w:r w:rsidRPr="0053690C">
        <w:rPr>
          <w:lang w:val="cs-CZ"/>
        </w:rPr>
        <w:t>, Německo</w:t>
      </w:r>
    </w:p>
    <w:p w14:paraId="6B9D8308" w14:textId="77777777" w:rsidR="00935740" w:rsidRPr="0053690C" w:rsidRDefault="00935740" w:rsidP="004D7514">
      <w:pPr>
        <w:rPr>
          <w:b/>
          <w:lang w:val="cs-CZ"/>
        </w:rPr>
      </w:pPr>
    </w:p>
    <w:p w14:paraId="14B8AD0A" w14:textId="77777777" w:rsidR="004D7514" w:rsidRPr="0053690C" w:rsidRDefault="004D7514" w:rsidP="004D7514">
      <w:pPr>
        <w:rPr>
          <w:b/>
          <w:lang w:val="cs-CZ"/>
        </w:rPr>
      </w:pPr>
      <w:r w:rsidRPr="0053690C">
        <w:rPr>
          <w:b/>
          <w:lang w:val="cs-CZ"/>
        </w:rPr>
        <w:t>Číslo šarže:</w:t>
      </w:r>
    </w:p>
    <w:p w14:paraId="0BD3181A" w14:textId="77777777" w:rsidR="00935740" w:rsidRPr="0053690C" w:rsidRDefault="00935740" w:rsidP="004D7514">
      <w:pPr>
        <w:rPr>
          <w:b/>
          <w:lang w:val="cs-CZ"/>
        </w:rPr>
      </w:pPr>
    </w:p>
    <w:p w14:paraId="3C504B27" w14:textId="77777777" w:rsidR="004D7514" w:rsidRPr="0053690C" w:rsidRDefault="004D7514" w:rsidP="004D7514">
      <w:pPr>
        <w:rPr>
          <w:b/>
          <w:lang w:val="cs-CZ"/>
        </w:rPr>
      </w:pPr>
      <w:r w:rsidRPr="0053690C">
        <w:rPr>
          <w:b/>
          <w:lang w:val="cs-CZ"/>
        </w:rPr>
        <w:t>Datum exspirace:</w:t>
      </w:r>
    </w:p>
    <w:p w14:paraId="6F5FE95D" w14:textId="77777777" w:rsidR="00935740" w:rsidRPr="0053690C" w:rsidRDefault="00935740" w:rsidP="004D7514">
      <w:pPr>
        <w:rPr>
          <w:b/>
          <w:lang w:val="cs-CZ"/>
        </w:rPr>
      </w:pPr>
    </w:p>
    <w:p w14:paraId="63948BF5" w14:textId="151377C8" w:rsidR="001A6C38" w:rsidRPr="0053690C" w:rsidRDefault="004D7514" w:rsidP="002D217F">
      <w:pPr>
        <w:rPr>
          <w:lang w:val="cs-CZ"/>
        </w:rPr>
      </w:pPr>
      <w:r w:rsidRPr="0053690C">
        <w:rPr>
          <w:b/>
          <w:lang w:val="cs-CZ"/>
        </w:rPr>
        <w:t>Číslo schválení:</w:t>
      </w:r>
      <w:r w:rsidR="00E62B06" w:rsidRPr="0053690C">
        <w:rPr>
          <w:b/>
          <w:lang w:val="cs-CZ"/>
        </w:rPr>
        <w:t xml:space="preserve"> </w:t>
      </w:r>
      <w:r w:rsidR="00E62B06" w:rsidRPr="0053690C">
        <w:rPr>
          <w:lang w:val="cs-CZ"/>
        </w:rPr>
        <w:t>020-22/C</w:t>
      </w:r>
    </w:p>
    <w:sectPr w:rsidR="001A6C38" w:rsidRPr="0053690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5498" w14:textId="77777777" w:rsidR="00717956" w:rsidRDefault="00717956" w:rsidP="007C379E">
      <w:pPr>
        <w:spacing w:line="240" w:lineRule="auto"/>
      </w:pPr>
      <w:r>
        <w:separator/>
      </w:r>
    </w:p>
  </w:endnote>
  <w:endnote w:type="continuationSeparator" w:id="0">
    <w:p w14:paraId="5312F31E" w14:textId="77777777" w:rsidR="00717956" w:rsidRDefault="00717956" w:rsidP="007C3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30911" w14:textId="77777777" w:rsidR="00717956" w:rsidRDefault="00717956" w:rsidP="007C379E">
      <w:pPr>
        <w:spacing w:line="240" w:lineRule="auto"/>
      </w:pPr>
      <w:r>
        <w:separator/>
      </w:r>
    </w:p>
  </w:footnote>
  <w:footnote w:type="continuationSeparator" w:id="0">
    <w:p w14:paraId="392AC622" w14:textId="77777777" w:rsidR="00717956" w:rsidRDefault="00717956" w:rsidP="007C379E">
      <w:pPr>
        <w:spacing w:line="240" w:lineRule="auto"/>
      </w:pPr>
      <w:r>
        <w:continuationSeparator/>
      </w:r>
    </w:p>
  </w:footnote>
  <w:footnote w:id="1">
    <w:p w14:paraId="644122B6" w14:textId="77777777" w:rsidR="00DE1960" w:rsidRDefault="00DE1960" w:rsidP="00DE1960">
      <w:pPr>
        <w:pStyle w:val="Textpoznpodarou"/>
      </w:pPr>
      <w:r w:rsidRPr="00DE1960">
        <w:rPr>
          <w:rStyle w:val="Znakapoznpodarou"/>
        </w:rPr>
        <w:sym w:font="Symbol" w:char="F02A"/>
      </w:r>
      <w:r>
        <w:t xml:space="preserve"> </w:t>
      </w:r>
      <w:proofErr w:type="spellStart"/>
      <w:r>
        <w:t>Garantuje</w:t>
      </w:r>
      <w:proofErr w:type="spellEnd"/>
      <w:r>
        <w:t xml:space="preserve"> </w:t>
      </w:r>
      <w:proofErr w:type="spellStart"/>
      <w:r>
        <w:t>držitel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schválení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posouzení</w:t>
      </w:r>
      <w:proofErr w:type="spellEnd"/>
      <w:r>
        <w:t xml:space="preserve"> v 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schválení</w:t>
      </w:r>
      <w:proofErr w:type="spellEnd"/>
      <w:r>
        <w:t>.</w:t>
      </w:r>
    </w:p>
    <w:p w14:paraId="31DD81D3" w14:textId="77777777" w:rsidR="00DE1960" w:rsidRPr="002D217F" w:rsidRDefault="00DE1960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EB61" w14:textId="5E567C2E" w:rsidR="007C379E" w:rsidRPr="00722E51" w:rsidRDefault="007C379E" w:rsidP="003558B4">
    <w:pPr>
      <w:rPr>
        <w:bCs/>
      </w:rPr>
    </w:pPr>
    <w:r w:rsidRPr="00722E51">
      <w:rPr>
        <w:bCs/>
      </w:rPr>
      <w:t>Text na</w:t>
    </w:r>
    <w:r w:rsidRPr="00722E51">
      <w:t xml:space="preserve"> </w:t>
    </w:r>
    <w:sdt>
      <w:sdtPr>
        <w:id w:val="2112003158"/>
        <w:placeholder>
          <w:docPart w:val="7099CE5CBA6C44129D4CAA5FE1ABD3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22E51">
          <w:t>obal=PI</w:t>
        </w:r>
      </w:sdtContent>
    </w:sdt>
    <w:r w:rsidRPr="00722E51">
      <w:rPr>
        <w:bCs/>
      </w:rPr>
      <w:t xml:space="preserve"> </w:t>
    </w:r>
    <w:proofErr w:type="spellStart"/>
    <w:r w:rsidRPr="00722E51">
      <w:rPr>
        <w:bCs/>
      </w:rPr>
      <w:t>součást</w:t>
    </w:r>
    <w:proofErr w:type="spellEnd"/>
    <w:r w:rsidRPr="00722E51">
      <w:rPr>
        <w:bCs/>
      </w:rPr>
      <w:t xml:space="preserve"> </w:t>
    </w:r>
    <w:proofErr w:type="spellStart"/>
    <w:r w:rsidRPr="00722E51">
      <w:rPr>
        <w:bCs/>
      </w:rPr>
      <w:t>dokumentace</w:t>
    </w:r>
    <w:proofErr w:type="spellEnd"/>
    <w:r w:rsidRPr="00722E51">
      <w:rPr>
        <w:bCs/>
      </w:rPr>
      <w:t xml:space="preserve"> </w:t>
    </w:r>
    <w:proofErr w:type="spellStart"/>
    <w:r w:rsidRPr="00722E51">
      <w:rPr>
        <w:bCs/>
      </w:rPr>
      <w:t>schválené</w:t>
    </w:r>
    <w:proofErr w:type="spellEnd"/>
    <w:r w:rsidRPr="00722E51">
      <w:rPr>
        <w:bCs/>
      </w:rPr>
      <w:t xml:space="preserve"> </w:t>
    </w:r>
    <w:proofErr w:type="spellStart"/>
    <w:r w:rsidRPr="00722E51">
      <w:rPr>
        <w:bCs/>
      </w:rPr>
      <w:t>rozhodnutím</w:t>
    </w:r>
    <w:proofErr w:type="spellEnd"/>
    <w:r w:rsidRPr="00722E51">
      <w:rPr>
        <w:bCs/>
      </w:rPr>
      <w:t xml:space="preserve"> </w:t>
    </w:r>
    <w:proofErr w:type="spellStart"/>
    <w:r w:rsidRPr="00722E51">
      <w:rPr>
        <w:bCs/>
      </w:rPr>
      <w:t>sp.zn</w:t>
    </w:r>
    <w:proofErr w:type="spellEnd"/>
    <w:r w:rsidRPr="00722E51">
      <w:rPr>
        <w:bCs/>
      </w:rPr>
      <w:t xml:space="preserve">. </w:t>
    </w:r>
    <w:sdt>
      <w:sdtPr>
        <w:id w:val="-568110701"/>
        <w:placeholder>
          <w:docPart w:val="3944AF7969994959A241F3AF6C1B8F40"/>
        </w:placeholder>
        <w:text/>
      </w:sdtPr>
      <w:sdtEndPr/>
      <w:sdtContent>
        <w:r w:rsidRPr="00722E51">
          <w:t>USKVBL/9467/2021/POD</w:t>
        </w:r>
      </w:sdtContent>
    </w:sdt>
    <w:r w:rsidRPr="00722E51">
      <w:rPr>
        <w:bCs/>
      </w:rPr>
      <w:t xml:space="preserve">, </w:t>
    </w:r>
    <w:proofErr w:type="spellStart"/>
    <w:r w:rsidRPr="00722E51">
      <w:rPr>
        <w:bCs/>
      </w:rPr>
      <w:t>č.j</w:t>
    </w:r>
    <w:proofErr w:type="spellEnd"/>
    <w:r w:rsidRPr="00722E51">
      <w:rPr>
        <w:bCs/>
      </w:rPr>
      <w:t xml:space="preserve">. </w:t>
    </w:r>
    <w:sdt>
      <w:sdtPr>
        <w:rPr>
          <w:bCs/>
        </w:rPr>
        <w:id w:val="-1035501524"/>
        <w:placeholder>
          <w:docPart w:val="3944AF7969994959A241F3AF6C1B8F40"/>
        </w:placeholder>
        <w:text/>
      </w:sdtPr>
      <w:sdtEndPr/>
      <w:sdtContent>
        <w:r w:rsidR="00E62B06" w:rsidRPr="00E62B06">
          <w:rPr>
            <w:bCs/>
          </w:rPr>
          <w:t>USKVBL/202/2022/REG-Gro</w:t>
        </w:r>
      </w:sdtContent>
    </w:sdt>
    <w:r w:rsidRPr="00722E51">
      <w:rPr>
        <w:bCs/>
      </w:rPr>
      <w:t xml:space="preserve"> </w:t>
    </w:r>
    <w:proofErr w:type="spellStart"/>
    <w:r w:rsidRPr="00722E51">
      <w:rPr>
        <w:bCs/>
      </w:rPr>
      <w:t>ze</w:t>
    </w:r>
    <w:proofErr w:type="spellEnd"/>
    <w:r w:rsidRPr="00722E51">
      <w:rPr>
        <w:bCs/>
      </w:rPr>
      <w:t xml:space="preserve"> </w:t>
    </w:r>
    <w:proofErr w:type="spellStart"/>
    <w:r w:rsidRPr="00722E51">
      <w:rPr>
        <w:bCs/>
      </w:rPr>
      <w:t>dne</w:t>
    </w:r>
    <w:proofErr w:type="spellEnd"/>
    <w:r w:rsidRPr="00722E51">
      <w:rPr>
        <w:bCs/>
      </w:rPr>
      <w:t xml:space="preserve"> </w:t>
    </w:r>
    <w:sdt>
      <w:sdtPr>
        <w:rPr>
          <w:bCs/>
        </w:rPr>
        <w:id w:val="1841732938"/>
        <w:placeholder>
          <w:docPart w:val="0E4EA0BB09614E078D757E3C991C69FD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309A">
          <w:rPr>
            <w:bCs/>
            <w:lang w:val="cs-CZ"/>
          </w:rPr>
          <w:t>11.1.2022</w:t>
        </w:r>
      </w:sdtContent>
    </w:sdt>
    <w:r w:rsidRPr="00722E51">
      <w:rPr>
        <w:bCs/>
      </w:rPr>
      <w:t xml:space="preserve"> o </w:t>
    </w:r>
    <w:sdt>
      <w:sdtPr>
        <w:id w:val="2028446389"/>
        <w:placeholder>
          <w:docPart w:val="8226961C76934197B6C537FD348385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722E51">
          <w:t>schválení veterinárního přípravku</w:t>
        </w:r>
      </w:sdtContent>
    </w:sdt>
    <w:r w:rsidRPr="00722E51">
      <w:rPr>
        <w:bCs/>
      </w:rPr>
      <w:t xml:space="preserve"> </w:t>
    </w:r>
    <w:sdt>
      <w:sdtPr>
        <w:id w:val="1506394940"/>
        <w:placeholder>
          <w:docPart w:val="F29C4AA634AE40F488ABAC21B926597B"/>
        </w:placeholder>
        <w:text/>
      </w:sdtPr>
      <w:sdtEndPr/>
      <w:sdtContent>
        <w:r w:rsidR="00DE7E51">
          <w:t>EFFOL</w:t>
        </w:r>
        <w:r w:rsidR="001B5500">
          <w:t xml:space="preserve"> SPREJ NA HŘÍVU A OHON</w:t>
        </w:r>
      </w:sdtContent>
    </w:sdt>
  </w:p>
  <w:p w14:paraId="5DF7B50A" w14:textId="77777777" w:rsidR="007C379E" w:rsidRDefault="007C37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6BFF"/>
    <w:multiLevelType w:val="hybridMultilevel"/>
    <w:tmpl w:val="BDD04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8A0"/>
    <w:multiLevelType w:val="hybridMultilevel"/>
    <w:tmpl w:val="DEBC7A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901DC"/>
    <w:multiLevelType w:val="hybridMultilevel"/>
    <w:tmpl w:val="1746301E"/>
    <w:lvl w:ilvl="0" w:tplc="E1AACC9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90B"/>
    <w:multiLevelType w:val="hybridMultilevel"/>
    <w:tmpl w:val="1B644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38"/>
    <w:rsid w:val="00000027"/>
    <w:rsid w:val="00017437"/>
    <w:rsid w:val="00074795"/>
    <w:rsid w:val="000D4145"/>
    <w:rsid w:val="000E384A"/>
    <w:rsid w:val="00102953"/>
    <w:rsid w:val="00162CE4"/>
    <w:rsid w:val="001737A5"/>
    <w:rsid w:val="001A6C38"/>
    <w:rsid w:val="001B5500"/>
    <w:rsid w:val="002D217F"/>
    <w:rsid w:val="002F1E14"/>
    <w:rsid w:val="003831BE"/>
    <w:rsid w:val="003A5A46"/>
    <w:rsid w:val="003E5CE0"/>
    <w:rsid w:val="0047308A"/>
    <w:rsid w:val="0048595C"/>
    <w:rsid w:val="004A4EFD"/>
    <w:rsid w:val="004D7514"/>
    <w:rsid w:val="004F0FE3"/>
    <w:rsid w:val="0053690C"/>
    <w:rsid w:val="005A0B7A"/>
    <w:rsid w:val="005F4A5A"/>
    <w:rsid w:val="00686D7F"/>
    <w:rsid w:val="006B1BD0"/>
    <w:rsid w:val="006B3045"/>
    <w:rsid w:val="00712F06"/>
    <w:rsid w:val="00717956"/>
    <w:rsid w:val="00722E51"/>
    <w:rsid w:val="0076190D"/>
    <w:rsid w:val="00785019"/>
    <w:rsid w:val="00786414"/>
    <w:rsid w:val="007B2D11"/>
    <w:rsid w:val="007C379E"/>
    <w:rsid w:val="007F3087"/>
    <w:rsid w:val="0087309A"/>
    <w:rsid w:val="0089395D"/>
    <w:rsid w:val="008B301D"/>
    <w:rsid w:val="00923970"/>
    <w:rsid w:val="00935740"/>
    <w:rsid w:val="00962193"/>
    <w:rsid w:val="00972640"/>
    <w:rsid w:val="009C177A"/>
    <w:rsid w:val="00A659BB"/>
    <w:rsid w:val="00A93C29"/>
    <w:rsid w:val="00B11763"/>
    <w:rsid w:val="00B34361"/>
    <w:rsid w:val="00BF1BBB"/>
    <w:rsid w:val="00C14CDF"/>
    <w:rsid w:val="00CD08C0"/>
    <w:rsid w:val="00D85347"/>
    <w:rsid w:val="00DE1960"/>
    <w:rsid w:val="00DE7E51"/>
    <w:rsid w:val="00E50AD5"/>
    <w:rsid w:val="00E62B06"/>
    <w:rsid w:val="00ED0CF2"/>
    <w:rsid w:val="00F2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AAD"/>
  <w15:chartTrackingRefBased/>
  <w15:docId w15:val="{1EB9AF3B-3BCF-4D96-9EB3-7F525F23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5CE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C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37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9E"/>
  </w:style>
  <w:style w:type="paragraph" w:styleId="Zpat">
    <w:name w:val="footer"/>
    <w:basedOn w:val="Normln"/>
    <w:link w:val="ZpatChar"/>
    <w:uiPriority w:val="99"/>
    <w:unhideWhenUsed/>
    <w:rsid w:val="007C37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9E"/>
  </w:style>
  <w:style w:type="character" w:styleId="Zstupntext">
    <w:name w:val="Placeholder Text"/>
    <w:rsid w:val="007C379E"/>
    <w:rPr>
      <w:color w:val="808080"/>
    </w:rPr>
  </w:style>
  <w:style w:type="character" w:customStyle="1" w:styleId="Styl2">
    <w:name w:val="Styl2"/>
    <w:basedOn w:val="Standardnpsmoodstavce"/>
    <w:uiPriority w:val="1"/>
    <w:rsid w:val="007C379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6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96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19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196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CD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14CD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945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88624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0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99CE5CBA6C44129D4CAA5FE1ABD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F2E27-BBEB-4E54-B0EE-45C3D87969E5}"/>
      </w:docPartPr>
      <w:docPartBody>
        <w:p w:rsidR="00E7229D" w:rsidRDefault="00EA37C3" w:rsidP="00EA37C3">
          <w:pPr>
            <w:pStyle w:val="7099CE5CBA6C44129D4CAA5FE1ABD3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44AF7969994959A241F3AF6C1B8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9546D-F0BA-4C06-9890-2157CF4079B5}"/>
      </w:docPartPr>
      <w:docPartBody>
        <w:p w:rsidR="00E7229D" w:rsidRDefault="00EA37C3" w:rsidP="00EA37C3">
          <w:pPr>
            <w:pStyle w:val="3944AF7969994959A241F3AF6C1B8F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4EA0BB09614E078D757E3C991C6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6D0B3-FEA4-46EE-A163-1A923A82C4F3}"/>
      </w:docPartPr>
      <w:docPartBody>
        <w:p w:rsidR="00E7229D" w:rsidRDefault="00EA37C3" w:rsidP="00EA37C3">
          <w:pPr>
            <w:pStyle w:val="0E4EA0BB09614E078D757E3C991C69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226961C76934197B6C537FD34838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A2F6C3-72A5-4E42-BD97-2B225F556ED9}"/>
      </w:docPartPr>
      <w:docPartBody>
        <w:p w:rsidR="00E7229D" w:rsidRDefault="00EA37C3" w:rsidP="00EA37C3">
          <w:pPr>
            <w:pStyle w:val="8226961C76934197B6C537FD348385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9C4AA634AE40F488ABAC21B9265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E6A0A-9BCA-48AC-8D6D-F35967E2E822}"/>
      </w:docPartPr>
      <w:docPartBody>
        <w:p w:rsidR="00E7229D" w:rsidRDefault="00EA37C3" w:rsidP="00EA37C3">
          <w:pPr>
            <w:pStyle w:val="F29C4AA634AE40F488ABAC21B92659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C3"/>
    <w:rsid w:val="00001F45"/>
    <w:rsid w:val="000059A0"/>
    <w:rsid w:val="00566C79"/>
    <w:rsid w:val="006B207F"/>
    <w:rsid w:val="007A3946"/>
    <w:rsid w:val="00895F71"/>
    <w:rsid w:val="009D4AAA"/>
    <w:rsid w:val="00A15289"/>
    <w:rsid w:val="00AE6CC0"/>
    <w:rsid w:val="00CA79EE"/>
    <w:rsid w:val="00D42123"/>
    <w:rsid w:val="00D54F73"/>
    <w:rsid w:val="00E7229D"/>
    <w:rsid w:val="00E86C7D"/>
    <w:rsid w:val="00EA37C3"/>
    <w:rsid w:val="00F20B3F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37C3"/>
    <w:rPr>
      <w:color w:val="808080"/>
    </w:rPr>
  </w:style>
  <w:style w:type="paragraph" w:customStyle="1" w:styleId="7099CE5CBA6C44129D4CAA5FE1ABD354">
    <w:name w:val="7099CE5CBA6C44129D4CAA5FE1ABD354"/>
    <w:rsid w:val="00EA37C3"/>
  </w:style>
  <w:style w:type="paragraph" w:customStyle="1" w:styleId="3944AF7969994959A241F3AF6C1B8F40">
    <w:name w:val="3944AF7969994959A241F3AF6C1B8F40"/>
    <w:rsid w:val="00EA37C3"/>
  </w:style>
  <w:style w:type="paragraph" w:customStyle="1" w:styleId="0E4EA0BB09614E078D757E3C991C69FD">
    <w:name w:val="0E4EA0BB09614E078D757E3C991C69FD"/>
    <w:rsid w:val="00EA37C3"/>
  </w:style>
  <w:style w:type="paragraph" w:customStyle="1" w:styleId="8226961C76934197B6C537FD348385AD">
    <w:name w:val="8226961C76934197B6C537FD348385AD"/>
    <w:rsid w:val="00EA37C3"/>
  </w:style>
  <w:style w:type="paragraph" w:customStyle="1" w:styleId="F29C4AA634AE40F488ABAC21B926597B">
    <w:name w:val="F29C4AA634AE40F488ABAC21B926597B"/>
    <w:rsid w:val="00EA3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2986-33E6-4C35-9FA9-79A0CCD0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Marietta Schriewer-Poettgen | Ferdinand Eimermacher GmbH &amp; Co. KG</dc:creator>
  <cp:keywords/>
  <dc:description/>
  <cp:lastModifiedBy>Hoferková Lucie</cp:lastModifiedBy>
  <cp:revision>44</cp:revision>
  <dcterms:created xsi:type="dcterms:W3CDTF">2021-11-30T09:29:00Z</dcterms:created>
  <dcterms:modified xsi:type="dcterms:W3CDTF">2022-01-17T11:33:00Z</dcterms:modified>
</cp:coreProperties>
</file>