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2DB36" w14:textId="47B97E48" w:rsidR="00E422FF" w:rsidRPr="00AD1BA3" w:rsidRDefault="00E422FF" w:rsidP="00BD758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b/>
          <w:color w:val="000000" w:themeColor="text1"/>
        </w:rPr>
      </w:pPr>
      <w:r w:rsidRPr="00AD1BA3">
        <w:rPr>
          <w:rFonts w:asciiTheme="minorHAnsi" w:hAnsiTheme="minorHAnsi" w:cstheme="minorHAnsi"/>
          <w:b/>
          <w:color w:val="000000" w:themeColor="text1"/>
        </w:rPr>
        <w:t>TRIXIE Aloe Vera Seife, mýdlo pro psy s Aloe Vera</w:t>
      </w:r>
    </w:p>
    <w:p w14:paraId="34A06C87" w14:textId="77777777" w:rsidR="00BD7589" w:rsidRPr="00AD1BA3" w:rsidRDefault="00E422FF" w:rsidP="00BD7589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AD1BA3">
        <w:rPr>
          <w:rFonts w:asciiTheme="minorHAnsi" w:eastAsia="Times New Roman" w:hAnsiTheme="minorHAnsi" w:cstheme="minorHAnsi"/>
          <w:color w:val="000000" w:themeColor="text1"/>
          <w:lang w:eastAsia="cs-CZ"/>
        </w:rPr>
        <w:t>Mýdlo pro psy pro pravidelnou péči a jemné mytí srsti. Obzvláště vhodné pro citlivou kůži. Snadné použití, ideální na cesty.</w:t>
      </w:r>
    </w:p>
    <w:p w14:paraId="09703C95" w14:textId="4021DF1B" w:rsidR="00BD7589" w:rsidRDefault="00BD7589" w:rsidP="00BD7589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AD1BA3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AD1BA3">
        <w:rPr>
          <w:rFonts w:asciiTheme="minorHAnsi" w:hAnsiTheme="minorHAnsi" w:cstheme="minorHAnsi"/>
          <w:color w:val="000000" w:themeColor="text1"/>
        </w:rPr>
        <w:t xml:space="preserve"> </w:t>
      </w:r>
      <w:r w:rsidR="00E422FF" w:rsidRPr="00AD1BA3">
        <w:rPr>
          <w:rFonts w:asciiTheme="minorHAnsi" w:hAnsiTheme="minorHAnsi" w:cstheme="minorHAnsi"/>
          <w:color w:val="000000" w:themeColor="text1"/>
          <w:shd w:val="clear" w:color="auto" w:fill="FFFFFF"/>
        </w:rPr>
        <w:t>Znečištěnou část navlhčete, krouživým pohybem aplikujte mýdlo</w:t>
      </w:r>
      <w:r w:rsidR="004A65B3" w:rsidRPr="00AD1BA3">
        <w:rPr>
          <w:rFonts w:asciiTheme="minorHAnsi" w:hAnsiTheme="minorHAnsi" w:cstheme="minorHAnsi"/>
          <w:color w:val="000000" w:themeColor="text1"/>
          <w:shd w:val="clear" w:color="auto" w:fill="FFFFFF"/>
        </w:rPr>
        <w:t>. Promasírujte a místo pořádně opláchněte vlažnou vodou, poté osušte.</w:t>
      </w:r>
    </w:p>
    <w:p w14:paraId="6E78F190" w14:textId="6B1AFE45" w:rsidR="0016431D" w:rsidRPr="00AD1BA3" w:rsidRDefault="0016431D" w:rsidP="00BD7589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31D0C2D2" w14:textId="77777777" w:rsidR="004A65B3" w:rsidRPr="00AD1BA3" w:rsidRDefault="00BD7589" w:rsidP="004A65B3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AD1BA3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Pr="00AD1BA3">
        <w:rPr>
          <w:rFonts w:asciiTheme="minorHAnsi" w:hAnsiTheme="minorHAnsi" w:cstheme="minorHAnsi"/>
          <w:color w:val="000000" w:themeColor="text1"/>
        </w:rPr>
        <w:t xml:space="preserve"> </w:t>
      </w:r>
      <w:r w:rsidR="004A65B3" w:rsidRPr="00AD1BA3">
        <w:rPr>
          <w:color w:val="000000" w:themeColor="text1"/>
        </w:rPr>
        <w:t>Soap Noodle, Aloe Barbadensis Extract, STS3934, CI 18820, CI 42080</w:t>
      </w:r>
    </w:p>
    <w:p w14:paraId="30CECFF3" w14:textId="77777777" w:rsidR="004B3E54" w:rsidRPr="00AD1BA3" w:rsidRDefault="004B3E54" w:rsidP="004B3E5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</w:p>
    <w:p w14:paraId="090C7911" w14:textId="77777777" w:rsidR="00BD7589" w:rsidRPr="00AD1BA3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AD1BA3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AD1BA3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3E8D4835" w14:textId="77777777" w:rsidR="00BD7589" w:rsidRPr="00AD1BA3" w:rsidRDefault="00BD7589" w:rsidP="00BD7589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4D17FA96" w14:textId="77777777" w:rsidR="00BD7589" w:rsidRPr="00AD1BA3" w:rsidRDefault="00BD7589" w:rsidP="00BD7589">
      <w:pPr>
        <w:rPr>
          <w:rFonts w:asciiTheme="minorHAnsi" w:hAnsiTheme="minorHAnsi" w:cstheme="minorHAnsi"/>
          <w:color w:val="000000" w:themeColor="text1"/>
        </w:rPr>
      </w:pPr>
      <w:r w:rsidRPr="00AD1BA3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="004A65B3" w:rsidRPr="00AD1BA3">
        <w:rPr>
          <w:rFonts w:asciiTheme="minorHAnsi" w:hAnsiTheme="minorHAnsi" w:cstheme="minorHAnsi"/>
          <w:color w:val="000000" w:themeColor="text1"/>
        </w:rPr>
        <w:t>100 g</w:t>
      </w:r>
    </w:p>
    <w:p w14:paraId="2BF52476" w14:textId="1C945EE5" w:rsidR="00BD7589" w:rsidRPr="00AD1BA3" w:rsidRDefault="00BD7589" w:rsidP="00BD7589">
      <w:pPr>
        <w:rPr>
          <w:rFonts w:asciiTheme="minorHAnsi" w:hAnsiTheme="minorHAnsi" w:cstheme="minorHAnsi"/>
          <w:b/>
          <w:bCs/>
          <w:color w:val="000000" w:themeColor="text1"/>
        </w:rPr>
      </w:pPr>
      <w:r w:rsidRPr="00AD1BA3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973D5A" w:rsidRPr="00973D5A">
        <w:rPr>
          <w:rFonts w:asciiTheme="minorHAnsi" w:hAnsiTheme="minorHAnsi" w:cstheme="minorHAnsi"/>
          <w:bCs/>
          <w:color w:val="000000" w:themeColor="text1"/>
        </w:rPr>
        <w:t>228-23/C</w:t>
      </w:r>
    </w:p>
    <w:p w14:paraId="76847FC8" w14:textId="11C23347" w:rsidR="00BD7589" w:rsidRPr="00AD1BA3" w:rsidRDefault="00BD7589" w:rsidP="00BD7589">
      <w:pPr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Hlk121308664"/>
      <w:r w:rsidRPr="00AD1BA3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AD1BA3">
        <w:rPr>
          <w:rFonts w:asciiTheme="minorHAnsi" w:hAnsiTheme="minorHAnsi" w:cstheme="minorHAnsi"/>
          <w:bCs/>
          <w:color w:val="000000" w:themeColor="text1"/>
        </w:rPr>
        <w:t xml:space="preserve">TRIXIE CZ, </w:t>
      </w:r>
      <w:r w:rsidR="00973D5A">
        <w:rPr>
          <w:rFonts w:asciiTheme="minorHAnsi" w:hAnsiTheme="minorHAnsi" w:cstheme="minorHAnsi"/>
          <w:bCs/>
          <w:color w:val="000000" w:themeColor="text1"/>
        </w:rPr>
        <w:t xml:space="preserve">SE, </w:t>
      </w:r>
      <w:r w:rsidRPr="00AD1BA3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End w:id="0"/>
    </w:p>
    <w:sectPr w:rsidR="00BD7589" w:rsidRPr="00AD1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C4456" w14:textId="77777777" w:rsidR="002E2BDA" w:rsidRDefault="002E2BDA" w:rsidP="0016431D">
      <w:pPr>
        <w:spacing w:after="0" w:line="240" w:lineRule="auto"/>
      </w:pPr>
      <w:r>
        <w:separator/>
      </w:r>
    </w:p>
  </w:endnote>
  <w:endnote w:type="continuationSeparator" w:id="0">
    <w:p w14:paraId="0CD6B7A1" w14:textId="77777777" w:rsidR="002E2BDA" w:rsidRDefault="002E2BDA" w:rsidP="0016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ECB5D" w14:textId="77777777" w:rsidR="00B873DC" w:rsidRDefault="00B873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5E712" w14:textId="77777777" w:rsidR="00B873DC" w:rsidRDefault="00B873D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35045" w14:textId="77777777" w:rsidR="00B873DC" w:rsidRDefault="00B873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5F1C" w14:textId="77777777" w:rsidR="002E2BDA" w:rsidRDefault="002E2BDA" w:rsidP="0016431D">
      <w:pPr>
        <w:spacing w:after="0" w:line="240" w:lineRule="auto"/>
      </w:pPr>
      <w:r>
        <w:separator/>
      </w:r>
    </w:p>
  </w:footnote>
  <w:footnote w:type="continuationSeparator" w:id="0">
    <w:p w14:paraId="1F454CA0" w14:textId="77777777" w:rsidR="002E2BDA" w:rsidRDefault="002E2BDA" w:rsidP="0016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A15DB" w14:textId="77777777" w:rsidR="00B873DC" w:rsidRDefault="00B873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68406" w14:textId="4353E23F" w:rsidR="0016431D" w:rsidRDefault="0016431D" w:rsidP="0016431D">
    <w:pPr>
      <w:jc w:val="both"/>
      <w:rPr>
        <w:rFonts w:asciiTheme="minorHAnsi" w:hAnsiTheme="minorHAnsi" w:cstheme="minorHAnsi"/>
      </w:rPr>
    </w:pPr>
    <w:bookmarkStart w:id="1" w:name="_GoBack"/>
    <w:bookmarkEnd w:id="1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50B167C54014DDEB82F58D9CA4CCF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873DC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9F70164A0A464D63BBF45CCB6C6D29E2"/>
        </w:placeholder>
        <w:text/>
      </w:sdtPr>
      <w:sdtEndPr/>
      <w:sdtContent>
        <w:r>
          <w:t>USKVBL/7418/2023/POD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873DC">
      <w:rPr>
        <w:bCs/>
      </w:rPr>
      <w:t> </w:t>
    </w:r>
    <w:sdt>
      <w:sdtPr>
        <w:rPr>
          <w:bCs/>
        </w:rPr>
        <w:id w:val="-256526429"/>
        <w:placeholder>
          <w:docPart w:val="9F70164A0A464D63BBF45CCB6C6D29E2"/>
        </w:placeholder>
        <w:text/>
      </w:sdtPr>
      <w:sdtEndPr/>
      <w:sdtContent>
        <w:r w:rsidR="00973D5A" w:rsidRPr="00973D5A">
          <w:rPr>
            <w:bCs/>
          </w:rPr>
          <w:t>USKVBL/11153/2023/REG-Gro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2927A6FC5684AB382E4E699C5669E9D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3D5A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D6991DDF0E94759A72E4AA12C950B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A729390E36EE412AA0E460FF00E0763A"/>
        </w:placeholder>
        <w:text/>
      </w:sdtPr>
      <w:sdtEndPr/>
      <w:sdtContent>
        <w:r w:rsidRPr="0016431D">
          <w:rPr>
            <w:rFonts w:asciiTheme="minorHAnsi" w:hAnsiTheme="minorHAnsi" w:cstheme="minorHAnsi"/>
            <w:color w:val="000000" w:themeColor="text1"/>
          </w:rPr>
          <w:t>TRIXIE Aloe Vera Seife, mýdlo pro psy s Aloe Vera</w:t>
        </w:r>
      </w:sdtContent>
    </w:sdt>
  </w:p>
  <w:p w14:paraId="6E750845" w14:textId="77777777" w:rsidR="0016431D" w:rsidRPr="0016431D" w:rsidRDefault="0016431D" w:rsidP="0016431D">
    <w:pPr>
      <w:jc w:val="both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1863" w14:textId="77777777" w:rsidR="00B873DC" w:rsidRDefault="00B873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89"/>
    <w:rsid w:val="000874F8"/>
    <w:rsid w:val="000C2D38"/>
    <w:rsid w:val="0010457B"/>
    <w:rsid w:val="001228A7"/>
    <w:rsid w:val="0016431D"/>
    <w:rsid w:val="00250F9D"/>
    <w:rsid w:val="002B264D"/>
    <w:rsid w:val="002E2BDA"/>
    <w:rsid w:val="003443B3"/>
    <w:rsid w:val="00351BAB"/>
    <w:rsid w:val="004A65B3"/>
    <w:rsid w:val="004B3E54"/>
    <w:rsid w:val="00973D5A"/>
    <w:rsid w:val="00AB3B64"/>
    <w:rsid w:val="00AD1BA3"/>
    <w:rsid w:val="00B873DC"/>
    <w:rsid w:val="00BD7589"/>
    <w:rsid w:val="00E033A0"/>
    <w:rsid w:val="00E4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2D7F5"/>
  <w15:chartTrackingRefBased/>
  <w15:docId w15:val="{5AF75050-9C09-4132-81E0-A1560914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589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31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6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31D"/>
    <w:rPr>
      <w:rFonts w:ascii="Calibri" w:eastAsia="Calibri" w:hAnsi="Calibri" w:cs="Times New Roman"/>
    </w:rPr>
  </w:style>
  <w:style w:type="character" w:styleId="Zstupntext">
    <w:name w:val="Placeholder Text"/>
    <w:rsid w:val="0016431D"/>
    <w:rPr>
      <w:color w:val="808080"/>
    </w:rPr>
  </w:style>
  <w:style w:type="character" w:customStyle="1" w:styleId="Styl2">
    <w:name w:val="Styl2"/>
    <w:basedOn w:val="Standardnpsmoodstavce"/>
    <w:uiPriority w:val="1"/>
    <w:rsid w:val="0016431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0B167C54014DDEB82F58D9CA4CCF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62A02-A1DD-4F7D-8D24-0D3889E91259}"/>
      </w:docPartPr>
      <w:docPartBody>
        <w:p w:rsidR="009A4611" w:rsidRDefault="00D3527E" w:rsidP="00D3527E">
          <w:pPr>
            <w:pStyle w:val="150B167C54014DDEB82F58D9CA4CCF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70164A0A464D63BBF45CCB6C6D2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5633E-7AAC-46E6-B83B-AE22A188CA78}"/>
      </w:docPartPr>
      <w:docPartBody>
        <w:p w:rsidR="009A4611" w:rsidRDefault="00D3527E" w:rsidP="00D3527E">
          <w:pPr>
            <w:pStyle w:val="9F70164A0A464D63BBF45CCB6C6D29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927A6FC5684AB382E4E699C5669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25998-36E3-4E19-8C9B-E36AB718626C}"/>
      </w:docPartPr>
      <w:docPartBody>
        <w:p w:rsidR="009A4611" w:rsidRDefault="00D3527E" w:rsidP="00D3527E">
          <w:pPr>
            <w:pStyle w:val="32927A6FC5684AB382E4E699C5669E9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D6991DDF0E94759A72E4AA12C950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53E53-E96A-4F06-B0D2-D88C300F2947}"/>
      </w:docPartPr>
      <w:docPartBody>
        <w:p w:rsidR="009A4611" w:rsidRDefault="00D3527E" w:rsidP="00D3527E">
          <w:pPr>
            <w:pStyle w:val="DD6991DDF0E94759A72E4AA12C950B6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729390E36EE412AA0E460FF00E07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ABE22-7E94-4019-B79D-DE9E8EA1B938}"/>
      </w:docPartPr>
      <w:docPartBody>
        <w:p w:rsidR="009A4611" w:rsidRDefault="00D3527E" w:rsidP="00D3527E">
          <w:pPr>
            <w:pStyle w:val="A729390E36EE412AA0E460FF00E076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E"/>
    <w:rsid w:val="0027696D"/>
    <w:rsid w:val="004F143B"/>
    <w:rsid w:val="009504B4"/>
    <w:rsid w:val="009A4611"/>
    <w:rsid w:val="00D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527E"/>
    <w:rPr>
      <w:color w:val="808080"/>
    </w:rPr>
  </w:style>
  <w:style w:type="paragraph" w:customStyle="1" w:styleId="1D00F1AF1CAF4E3E9D10A24C1ADC41C0">
    <w:name w:val="1D00F1AF1CAF4E3E9D10A24C1ADC41C0"/>
    <w:rsid w:val="00D3527E"/>
  </w:style>
  <w:style w:type="paragraph" w:customStyle="1" w:styleId="E581A090AAE84F6BA299C2E3432AB263">
    <w:name w:val="E581A090AAE84F6BA299C2E3432AB263"/>
    <w:rsid w:val="00D3527E"/>
  </w:style>
  <w:style w:type="paragraph" w:customStyle="1" w:styleId="8D02C3058B1F464EB831E736A240081E">
    <w:name w:val="8D02C3058B1F464EB831E736A240081E"/>
    <w:rsid w:val="00D3527E"/>
  </w:style>
  <w:style w:type="paragraph" w:customStyle="1" w:styleId="97949EBBB3BF434B9CD39289E7C82D42">
    <w:name w:val="97949EBBB3BF434B9CD39289E7C82D42"/>
    <w:rsid w:val="00D3527E"/>
  </w:style>
  <w:style w:type="paragraph" w:customStyle="1" w:styleId="D3500E7E4AB24369B62E79431CF1BB88">
    <w:name w:val="D3500E7E4AB24369B62E79431CF1BB88"/>
    <w:rsid w:val="00D3527E"/>
  </w:style>
  <w:style w:type="paragraph" w:customStyle="1" w:styleId="150B167C54014DDEB82F58D9CA4CCF36">
    <w:name w:val="150B167C54014DDEB82F58D9CA4CCF36"/>
    <w:rsid w:val="00D3527E"/>
  </w:style>
  <w:style w:type="paragraph" w:customStyle="1" w:styleId="9F70164A0A464D63BBF45CCB6C6D29E2">
    <w:name w:val="9F70164A0A464D63BBF45CCB6C6D29E2"/>
    <w:rsid w:val="00D3527E"/>
  </w:style>
  <w:style w:type="paragraph" w:customStyle="1" w:styleId="32927A6FC5684AB382E4E699C5669E9D">
    <w:name w:val="32927A6FC5684AB382E4E699C5669E9D"/>
    <w:rsid w:val="00D3527E"/>
  </w:style>
  <w:style w:type="paragraph" w:customStyle="1" w:styleId="DD6991DDF0E94759A72E4AA12C950B60">
    <w:name w:val="DD6991DDF0E94759A72E4AA12C950B60"/>
    <w:rsid w:val="00D3527E"/>
  </w:style>
  <w:style w:type="paragraph" w:customStyle="1" w:styleId="A729390E36EE412AA0E460FF00E0763A">
    <w:name w:val="A729390E36EE412AA0E460FF00E0763A"/>
    <w:rsid w:val="00D35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6</cp:revision>
  <cp:lastPrinted>2023-06-08T11:07:00Z</cp:lastPrinted>
  <dcterms:created xsi:type="dcterms:W3CDTF">2023-06-30T10:02:00Z</dcterms:created>
  <dcterms:modified xsi:type="dcterms:W3CDTF">2023-09-12T10:39:00Z</dcterms:modified>
</cp:coreProperties>
</file>